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§§3-5 (AMD). PL 1989, c. 75,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§1416.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§1416.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