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Dismissal and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2 (RPR). PL 1969, c. 512 (AMD). PL 1973, c. 390, §4 (AMD). PL 1975, c. 366 (AMD). PL 1977, c. 564, §26 (AMD). PL 1977, c. 674, §5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8. Dismissal and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Dismissal and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8. DISMISSAL AND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